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6965" w14:textId="280F687E" w:rsidR="00366E58" w:rsidRDefault="00294B35" w:rsidP="00011FB0">
      <w:pPr>
        <w:jc w:val="right"/>
        <w:rPr>
          <w:u w:val="single"/>
          <w:lang w:val="ka-GE"/>
        </w:rPr>
      </w:pPr>
      <w:r w:rsidRPr="007F5D35">
        <w:rPr>
          <w:b/>
          <w:noProof/>
          <w:color w:val="808080" w:themeColor="background1" w:themeShade="80"/>
        </w:rPr>
        <w:drawing>
          <wp:anchor distT="0" distB="0" distL="114300" distR="114300" simplePos="0" relativeHeight="251662336" behindDoc="0" locked="0" layoutInCell="1" allowOverlap="1" wp14:anchorId="72287932" wp14:editId="73CBD2D4">
            <wp:simplePos x="0" y="0"/>
            <wp:positionH relativeFrom="margin">
              <wp:align>center</wp:align>
            </wp:positionH>
            <wp:positionV relativeFrom="topMargin">
              <wp:posOffset>270510</wp:posOffset>
            </wp:positionV>
            <wp:extent cx="8505825" cy="847725"/>
            <wp:effectExtent l="0" t="0" r="952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eq_logo_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582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D62F82" w14:textId="6BE2F38D" w:rsidR="00011FB0" w:rsidRPr="0062022F" w:rsidRDefault="00011FB0" w:rsidP="00011FB0">
      <w:pPr>
        <w:jc w:val="right"/>
        <w:rPr>
          <w:u w:val="single"/>
          <w:lang w:val="ka-GE"/>
        </w:rPr>
      </w:pPr>
      <w:r w:rsidRPr="0062022F">
        <w:rPr>
          <w:u w:val="single"/>
          <w:lang w:val="ka-GE"/>
        </w:rPr>
        <w:t>დანართი</w:t>
      </w:r>
      <w:r>
        <w:rPr>
          <w:u w:val="single"/>
          <w:lang w:val="ka-GE"/>
        </w:rPr>
        <w:t xml:space="preserve"> N</w:t>
      </w:r>
      <w:r w:rsidRPr="0062022F">
        <w:rPr>
          <w:u w:val="single"/>
          <w:lang w:val="ka-GE"/>
        </w:rPr>
        <w:t>1</w:t>
      </w:r>
    </w:p>
    <w:p w14:paraId="3EE9320B" w14:textId="77777777" w:rsidR="00011FB0" w:rsidRDefault="00011FB0" w:rsidP="00011FB0">
      <w:pPr>
        <w:jc w:val="right"/>
        <w:rPr>
          <w:lang w:val="ka-GE"/>
        </w:rPr>
      </w:pPr>
    </w:p>
    <w:p w14:paraId="1331A318" w14:textId="77777777" w:rsidR="00011FB0" w:rsidRDefault="00011FB0" w:rsidP="00011FB0">
      <w:pPr>
        <w:jc w:val="right"/>
        <w:rPr>
          <w:lang w:val="ka-GE"/>
        </w:rPr>
      </w:pPr>
      <w:r>
        <w:rPr>
          <w:lang w:val="ka-GE"/>
        </w:rPr>
        <w:t>სსიპ - განათლების ხარისხის განვითარების ეროვნული ცენტრის დირექტორს</w:t>
      </w:r>
    </w:p>
    <w:p w14:paraId="724A940D" w14:textId="77777777" w:rsidR="00011FB0" w:rsidRDefault="00011FB0" w:rsidP="00011FB0">
      <w:pPr>
        <w:tabs>
          <w:tab w:val="left" w:pos="3402"/>
        </w:tabs>
        <w:ind w:left="3402" w:right="-376"/>
        <w:rPr>
          <w:u w:val="single"/>
          <w:lang w:val="ka-GE"/>
        </w:rPr>
      </w:pPr>
      <w:r>
        <w:rPr>
          <w:lang w:val="ka-GE"/>
        </w:rPr>
        <w:t>მოქალაქე/ორგანიზაცია:</w:t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>
        <w:rPr>
          <w:u w:val="single"/>
          <w:lang w:val="ka-GE"/>
        </w:rPr>
        <w:tab/>
      </w:r>
      <w:r>
        <w:rPr>
          <w:u w:val="single"/>
          <w:lang w:val="ka-GE"/>
        </w:rPr>
        <w:tab/>
      </w:r>
    </w:p>
    <w:p w14:paraId="321EA9BD" w14:textId="77777777" w:rsidR="00011FB0" w:rsidRPr="00BD4415" w:rsidRDefault="6A97A647" w:rsidP="00011FB0">
      <w:pPr>
        <w:tabs>
          <w:tab w:val="left" w:pos="3402"/>
        </w:tabs>
        <w:ind w:left="3402" w:right="-376"/>
        <w:rPr>
          <w:i/>
          <w:lang w:val="ka-GE"/>
        </w:rPr>
      </w:pPr>
      <w:r w:rsidRPr="1936EC32">
        <w:rPr>
          <w:i/>
          <w:iCs/>
          <w:u w:val="single"/>
          <w:lang w:val="ka-GE"/>
        </w:rPr>
        <w:t>(განმცხადებლის პირადი N    )</w:t>
      </w:r>
      <w:r w:rsidR="00011FB0" w:rsidRPr="1936EC32">
        <w:rPr>
          <w:rStyle w:val="FootnoteReference"/>
          <w:i/>
          <w:iCs/>
          <w:lang w:val="ka-GE"/>
        </w:rPr>
        <w:footnoteReference w:id="1"/>
      </w:r>
    </w:p>
    <w:p w14:paraId="5D628A9B" w14:textId="77777777" w:rsidR="00011FB0" w:rsidRDefault="00011FB0" w:rsidP="00011FB0">
      <w:pPr>
        <w:tabs>
          <w:tab w:val="left" w:pos="3402"/>
        </w:tabs>
        <w:ind w:left="3402" w:right="-376"/>
        <w:rPr>
          <w:lang w:val="ka-GE"/>
        </w:rPr>
      </w:pPr>
      <w:r>
        <w:rPr>
          <w:lang w:val="ka-GE"/>
        </w:rPr>
        <w:t>მისამართი:</w:t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>
        <w:rPr>
          <w:u w:val="single"/>
          <w:lang w:val="ka-GE"/>
        </w:rPr>
        <w:tab/>
      </w:r>
      <w:r>
        <w:rPr>
          <w:u w:val="single"/>
          <w:lang w:val="ka-GE"/>
        </w:rPr>
        <w:tab/>
      </w:r>
      <w:r>
        <w:rPr>
          <w:u w:val="single"/>
          <w:lang w:val="ka-GE"/>
        </w:rPr>
        <w:tab/>
      </w:r>
    </w:p>
    <w:p w14:paraId="286C3912" w14:textId="77777777" w:rsidR="00011FB0" w:rsidRDefault="00011FB0" w:rsidP="00011FB0">
      <w:pPr>
        <w:tabs>
          <w:tab w:val="left" w:pos="3402"/>
        </w:tabs>
        <w:ind w:left="3402" w:right="-376"/>
        <w:rPr>
          <w:u w:val="single"/>
          <w:lang w:val="ka-GE"/>
        </w:rPr>
      </w:pPr>
      <w:r>
        <w:rPr>
          <w:lang w:val="ka-GE"/>
        </w:rPr>
        <w:t>საკონტაქტო ტელეფონი:</w:t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>
        <w:rPr>
          <w:u w:val="single"/>
          <w:lang w:val="ka-GE"/>
        </w:rPr>
        <w:tab/>
      </w:r>
      <w:r>
        <w:rPr>
          <w:u w:val="single"/>
          <w:lang w:val="ka-GE"/>
        </w:rPr>
        <w:tab/>
      </w:r>
    </w:p>
    <w:p w14:paraId="5AD63C6E" w14:textId="77777777" w:rsidR="00011FB0" w:rsidRDefault="00011FB0" w:rsidP="00011FB0">
      <w:pPr>
        <w:tabs>
          <w:tab w:val="left" w:pos="3402"/>
        </w:tabs>
        <w:ind w:left="3402" w:right="-376"/>
        <w:rPr>
          <w:lang w:val="ka-GE"/>
        </w:rPr>
      </w:pPr>
      <w:r>
        <w:rPr>
          <w:lang w:val="ka-GE"/>
        </w:rPr>
        <w:t>ელ.ფოსტა:</w:t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 w:rsidRPr="0062022F">
        <w:rPr>
          <w:u w:val="single"/>
          <w:lang w:val="ka-GE"/>
        </w:rPr>
        <w:tab/>
      </w:r>
      <w:r>
        <w:rPr>
          <w:u w:val="single"/>
          <w:lang w:val="ka-GE"/>
        </w:rPr>
        <w:tab/>
      </w:r>
      <w:r>
        <w:rPr>
          <w:u w:val="single"/>
          <w:lang w:val="ka-GE"/>
        </w:rPr>
        <w:tab/>
      </w:r>
    </w:p>
    <w:p w14:paraId="67D94072" w14:textId="77777777" w:rsidR="00011FB0" w:rsidRDefault="00011FB0" w:rsidP="00011FB0">
      <w:pPr>
        <w:jc w:val="right"/>
        <w:rPr>
          <w:lang w:val="ka-GE"/>
        </w:rPr>
      </w:pPr>
    </w:p>
    <w:p w14:paraId="148A3241" w14:textId="77777777" w:rsidR="00011FB0" w:rsidRDefault="00011FB0" w:rsidP="00011FB0">
      <w:pPr>
        <w:jc w:val="center"/>
        <w:rPr>
          <w:b/>
          <w:sz w:val="24"/>
          <w:lang w:val="ka-GE"/>
        </w:rPr>
      </w:pPr>
      <w:r w:rsidRPr="0062022F">
        <w:rPr>
          <w:b/>
          <w:sz w:val="24"/>
          <w:lang w:val="ka-GE"/>
        </w:rPr>
        <w:t>განცხადება</w:t>
      </w:r>
    </w:p>
    <w:p w14:paraId="14B69D1D" w14:textId="77777777" w:rsidR="00011FB0" w:rsidRDefault="00011FB0" w:rsidP="00011FB0">
      <w:pPr>
        <w:spacing w:after="0"/>
        <w:rPr>
          <w:b/>
          <w:sz w:val="24"/>
          <w:u w:val="single"/>
          <w:lang w:val="ka-GE"/>
        </w:rPr>
      </w:pPr>
      <w:r>
        <w:rPr>
          <w:b/>
          <w:sz w:val="24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  <w:r w:rsidRPr="0062022F">
        <w:rPr>
          <w:b/>
          <w:sz w:val="24"/>
          <w:u w:val="single"/>
          <w:lang w:val="ka-GE"/>
        </w:rPr>
        <w:tab/>
      </w:r>
    </w:p>
    <w:p w14:paraId="3CB62F89" w14:textId="77777777" w:rsidR="00011FB0" w:rsidRPr="00362C87" w:rsidRDefault="00011FB0" w:rsidP="00011FB0">
      <w:pPr>
        <w:spacing w:after="0"/>
        <w:jc w:val="center"/>
        <w:rPr>
          <w:rFonts w:eastAsia="Times New Roman"/>
          <w:color w:val="767171" w:themeColor="background2" w:themeShade="80"/>
          <w:lang w:val="ka-GE"/>
        </w:rPr>
      </w:pPr>
      <w:r w:rsidRPr="00362C87">
        <w:rPr>
          <w:rFonts w:eastAsia="Times New Roman"/>
          <w:color w:val="767171" w:themeColor="background2" w:themeShade="80"/>
          <w:lang w:val="ka-GE"/>
        </w:rPr>
        <w:t>(</w:t>
      </w:r>
      <w:r w:rsidRPr="00362C87">
        <w:rPr>
          <w:rFonts w:eastAsia="Times New Roman"/>
          <w:color w:val="767171" w:themeColor="background2" w:themeShade="80"/>
        </w:rPr>
        <w:t>მოთხოვნ</w:t>
      </w:r>
      <w:r w:rsidRPr="00362C87">
        <w:rPr>
          <w:rFonts w:eastAsia="Times New Roman"/>
          <w:color w:val="767171" w:themeColor="background2" w:themeShade="80"/>
          <w:lang w:val="ka-GE"/>
        </w:rPr>
        <w:t>ის საგანი)</w:t>
      </w:r>
    </w:p>
    <w:p w14:paraId="2C04E595" w14:textId="77777777" w:rsidR="00294B35" w:rsidRDefault="00011FB0" w:rsidP="00294B35">
      <w:pPr>
        <w:spacing w:after="0"/>
        <w:jc w:val="center"/>
        <w:rPr>
          <w:b/>
          <w:sz w:val="24"/>
          <w:u w:val="single"/>
          <w:lang w:val="ka-GE"/>
        </w:rPr>
      </w:pP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  <w:r>
        <w:rPr>
          <w:b/>
          <w:sz w:val="24"/>
          <w:u w:val="single"/>
          <w:lang w:val="ka-GE"/>
        </w:rPr>
        <w:tab/>
      </w:r>
    </w:p>
    <w:p w14:paraId="34BEA23A" w14:textId="77777777" w:rsidR="00294B35" w:rsidRDefault="00294B35" w:rsidP="00294B35">
      <w:pPr>
        <w:spacing w:after="0"/>
        <w:jc w:val="center"/>
        <w:rPr>
          <w:sz w:val="24"/>
          <w:u w:val="single"/>
          <w:lang w:val="ka-GE"/>
        </w:rPr>
      </w:pPr>
    </w:p>
    <w:p w14:paraId="27E9B087" w14:textId="52E84C29" w:rsidR="00011FB0" w:rsidRDefault="00011FB0" w:rsidP="00294B35">
      <w:pPr>
        <w:spacing w:after="0"/>
        <w:jc w:val="left"/>
        <w:rPr>
          <w:sz w:val="24"/>
          <w:u w:val="single"/>
          <w:lang w:val="ka-GE"/>
        </w:rPr>
      </w:pPr>
      <w:r w:rsidRPr="0062022F">
        <w:rPr>
          <w:sz w:val="24"/>
          <w:u w:val="single"/>
          <w:lang w:val="ka-GE"/>
        </w:rPr>
        <w:t>დანართები</w:t>
      </w:r>
      <w:r>
        <w:rPr>
          <w:sz w:val="24"/>
          <w:u w:val="single"/>
          <w:lang w:val="ka-GE"/>
        </w:rPr>
        <w:t xml:space="preserve">: </w:t>
      </w:r>
    </w:p>
    <w:p w14:paraId="4B25E470" w14:textId="77777777" w:rsidR="00011FB0" w:rsidRPr="00362C87" w:rsidRDefault="00011FB0" w:rsidP="00011FB0">
      <w:pPr>
        <w:spacing w:before="240" w:after="120"/>
        <w:rPr>
          <w:color w:val="767171" w:themeColor="background2" w:themeShade="80"/>
          <w:sz w:val="20"/>
          <w:szCs w:val="20"/>
          <w:u w:val="single"/>
          <w:lang w:val="ka-GE"/>
        </w:rPr>
      </w:pPr>
      <w:r w:rsidRPr="00362C87">
        <w:rPr>
          <w:color w:val="767171" w:themeColor="background2" w:themeShade="80"/>
          <w:sz w:val="20"/>
          <w:szCs w:val="20"/>
          <w:u w:val="single"/>
          <w:lang w:val="ka-GE"/>
        </w:rPr>
        <w:t>(</w:t>
      </w:r>
      <w:r w:rsidRPr="00362C87">
        <w:rPr>
          <w:rFonts w:eastAsia="Times New Roman"/>
          <w:color w:val="767171" w:themeColor="background2" w:themeShade="80"/>
          <w:sz w:val="20"/>
          <w:szCs w:val="20"/>
        </w:rPr>
        <w:t>განცხადებაზე</w:t>
      </w:r>
      <w:r w:rsidRPr="00362C87">
        <w:rPr>
          <w:rFonts w:ascii="Helvetica" w:eastAsia="Times New Roman" w:hAnsi="Helvetica" w:cs="Helvetica"/>
          <w:color w:val="767171" w:themeColor="background2" w:themeShade="80"/>
          <w:sz w:val="20"/>
          <w:szCs w:val="20"/>
        </w:rPr>
        <w:t xml:space="preserve"> </w:t>
      </w:r>
      <w:r w:rsidRPr="00362C87">
        <w:rPr>
          <w:rFonts w:eastAsia="Times New Roman"/>
          <w:color w:val="767171" w:themeColor="background2" w:themeShade="80"/>
          <w:sz w:val="20"/>
          <w:szCs w:val="20"/>
        </w:rPr>
        <w:t>დართული</w:t>
      </w:r>
      <w:r w:rsidRPr="00362C87">
        <w:rPr>
          <w:rFonts w:ascii="Helvetica" w:eastAsia="Times New Roman" w:hAnsi="Helvetica" w:cs="Helvetica"/>
          <w:color w:val="767171" w:themeColor="background2" w:themeShade="80"/>
          <w:sz w:val="20"/>
          <w:szCs w:val="20"/>
        </w:rPr>
        <w:t xml:space="preserve"> </w:t>
      </w:r>
      <w:r w:rsidRPr="00362C87">
        <w:rPr>
          <w:rFonts w:eastAsia="Times New Roman"/>
          <w:color w:val="767171" w:themeColor="background2" w:themeShade="80"/>
          <w:sz w:val="20"/>
          <w:szCs w:val="20"/>
        </w:rPr>
        <w:t>საბუთების</w:t>
      </w:r>
      <w:r w:rsidRPr="00362C87">
        <w:rPr>
          <w:rFonts w:ascii="Helvetica" w:eastAsia="Times New Roman" w:hAnsi="Helvetica" w:cs="Helvetica"/>
          <w:color w:val="767171" w:themeColor="background2" w:themeShade="80"/>
          <w:sz w:val="20"/>
          <w:szCs w:val="20"/>
        </w:rPr>
        <w:t xml:space="preserve"> </w:t>
      </w:r>
      <w:r w:rsidRPr="00362C87">
        <w:rPr>
          <w:rFonts w:eastAsia="Times New Roman"/>
          <w:color w:val="767171" w:themeColor="background2" w:themeShade="80"/>
          <w:sz w:val="20"/>
          <w:szCs w:val="20"/>
        </w:rPr>
        <w:t>ნუსხა</w:t>
      </w:r>
      <w:r w:rsidRPr="00362C87">
        <w:rPr>
          <w:rFonts w:eastAsia="Times New Roman"/>
          <w:color w:val="767171" w:themeColor="background2" w:themeShade="80"/>
          <w:sz w:val="20"/>
          <w:szCs w:val="20"/>
          <w:lang w:val="ka-GE"/>
        </w:rPr>
        <w:t xml:space="preserve">) </w:t>
      </w:r>
    </w:p>
    <w:p w14:paraId="07B97BC6" w14:textId="3C402229" w:rsidR="00011FB0" w:rsidRPr="00294B35" w:rsidRDefault="00011FB0" w:rsidP="00011FB0">
      <w:pPr>
        <w:rPr>
          <w:sz w:val="24"/>
          <w:u w:val="single"/>
        </w:rPr>
      </w:pP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  <w:r w:rsidR="00294B35" w:rsidRPr="0062022F">
        <w:rPr>
          <w:sz w:val="24"/>
          <w:u w:val="single"/>
          <w:lang w:val="ka-GE"/>
        </w:rPr>
        <w:tab/>
      </w:r>
    </w:p>
    <w:p w14:paraId="71CE21A9" w14:textId="77777777" w:rsidR="00011FB0" w:rsidRDefault="00011FB0" w:rsidP="00011FB0">
      <w:pPr>
        <w:rPr>
          <w:b/>
          <w:sz w:val="24"/>
          <w:lang w:val="ka-GE"/>
        </w:rPr>
      </w:pPr>
    </w:p>
    <w:p w14:paraId="0BEE3C38" w14:textId="036B5D88" w:rsidR="00011FB0" w:rsidRDefault="00011FB0" w:rsidP="00011FB0">
      <w:pPr>
        <w:rPr>
          <w:sz w:val="24"/>
          <w:lang w:val="ka-GE"/>
        </w:rPr>
      </w:pPr>
      <w:r>
        <w:rPr>
          <w:sz w:val="24"/>
          <w:lang w:val="ka-GE"/>
        </w:rPr>
        <w:t xml:space="preserve">განმცხადებლის </w:t>
      </w:r>
      <w:r w:rsidRPr="0062022F">
        <w:rPr>
          <w:sz w:val="24"/>
          <w:lang w:val="ka-GE"/>
        </w:rPr>
        <w:t>ხელმოწერა</w:t>
      </w:r>
      <w:r>
        <w:rPr>
          <w:sz w:val="24"/>
          <w:lang w:val="ka-GE"/>
        </w:rPr>
        <w:t>:</w:t>
      </w:r>
    </w:p>
    <w:p w14:paraId="48EFEDB1" w14:textId="77777777" w:rsidR="00294B35" w:rsidRPr="0062022F" w:rsidRDefault="00294B35" w:rsidP="00011FB0">
      <w:pPr>
        <w:rPr>
          <w:sz w:val="24"/>
          <w:lang w:val="ka-GE"/>
        </w:rPr>
      </w:pPr>
    </w:p>
    <w:p w14:paraId="4D88F281" w14:textId="77777777" w:rsidR="00011FB0" w:rsidRDefault="00011FB0" w:rsidP="00011FB0">
      <w:pPr>
        <w:rPr>
          <w:sz w:val="24"/>
          <w:lang w:val="ka-GE"/>
        </w:rPr>
      </w:pPr>
      <w:r w:rsidRPr="0062022F">
        <w:rPr>
          <w:sz w:val="24"/>
          <w:lang w:val="ka-GE"/>
        </w:rPr>
        <w:t>თარიღი:</w:t>
      </w:r>
    </w:p>
    <w:p w14:paraId="19CC279E" w14:textId="77777777" w:rsidR="00011FB0" w:rsidRDefault="00011FB0" w:rsidP="00011FB0">
      <w:pPr>
        <w:rPr>
          <w:sz w:val="24"/>
          <w:lang w:val="ka-GE"/>
        </w:rPr>
      </w:pPr>
    </w:p>
    <w:p w14:paraId="48188954" w14:textId="77777777" w:rsidR="00011FB0" w:rsidRPr="00CF2833" w:rsidRDefault="00011FB0" w:rsidP="00011FB0">
      <w:pPr>
        <w:rPr>
          <w:color w:val="000000" w:themeColor="text1"/>
          <w:sz w:val="24"/>
          <w:lang w:val="ka-GE"/>
        </w:rPr>
      </w:pPr>
      <w:r w:rsidRPr="00CF2833">
        <w:rPr>
          <w:rFonts w:cs="Menlo Regular"/>
          <w:color w:val="000000" w:themeColor="text1"/>
          <w:lang w:val="ka-GE"/>
        </w:rPr>
        <w:t>ახალი დარგობრივი მახასიათებლის შემუშავების აუცილებლობის დასაბუთება</w:t>
      </w:r>
      <w:r w:rsidRPr="00CF2833">
        <w:rPr>
          <w:rStyle w:val="FootnoteReference"/>
          <w:color w:val="000000" w:themeColor="text1"/>
          <w:sz w:val="24"/>
          <w:lang w:val="ka-GE"/>
        </w:rPr>
        <w:footnoteReference w:id="2"/>
      </w:r>
    </w:p>
    <w:p w14:paraId="70592671" w14:textId="77777777" w:rsidR="00011FB0" w:rsidRPr="00E41D99" w:rsidRDefault="00011FB0" w:rsidP="00011FB0">
      <w:pPr>
        <w:rPr>
          <w:rFonts w:cs="Menlo Regular"/>
          <w:color w:val="A6A6A6" w:themeColor="background1" w:themeShade="A6"/>
          <w:lang w:val="ka-GE"/>
        </w:rPr>
      </w:pPr>
    </w:p>
    <w:p w14:paraId="2724AF78" w14:textId="77777777" w:rsidR="00011FB0" w:rsidRPr="00362C87" w:rsidRDefault="00011FB0" w:rsidP="00011FB0">
      <w:pPr>
        <w:rPr>
          <w:rFonts w:cs="Menlo Regular"/>
          <w:color w:val="767171" w:themeColor="background2" w:themeShade="80"/>
          <w:lang w:val="ka-GE"/>
        </w:rPr>
      </w:pPr>
      <w:r w:rsidRPr="00362C87">
        <w:rPr>
          <w:rFonts w:cs="Menlo Regular"/>
          <w:color w:val="767171" w:themeColor="background2" w:themeShade="80"/>
          <w:lang w:val="ka-GE"/>
        </w:rPr>
        <w:t>ახალი დარგობრივი მახასიათებლის შემუშავების აუცილებლობის დასაბუთება უნდა ეყრდნობოდეს საერთაშორისო გამოცდილების ანალიზს ან/და შესაბამისი სწავლის სფეროს ან/და შრომის ბაზრის კვლევის შედეგად იდენტიფიცირებულ მოთხოვნებს.</w:t>
      </w:r>
    </w:p>
    <w:p w14:paraId="456C5028" w14:textId="77777777" w:rsidR="00011FB0" w:rsidRPr="00362C87" w:rsidRDefault="00011FB0" w:rsidP="00011FB0">
      <w:pPr>
        <w:rPr>
          <w:rFonts w:cs="Menlo Regular"/>
          <w:color w:val="767171" w:themeColor="background2" w:themeShade="80"/>
          <w:lang w:val="ka-GE"/>
        </w:rPr>
      </w:pPr>
      <w:r w:rsidRPr="00362C87">
        <w:rPr>
          <w:rFonts w:cs="Menlo Regular"/>
          <w:color w:val="767171" w:themeColor="background2" w:themeShade="80"/>
          <w:lang w:val="ka-GE"/>
        </w:rPr>
        <w:t xml:space="preserve">ზემოაღნიშნულის გარდა დასაბუთება უნდა მოიცავდეს შემდეგ ინფორმაციას: </w:t>
      </w:r>
    </w:p>
    <w:p w14:paraId="674BE5E5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 xml:space="preserve">1.  ახალი დეტალური სწავლის სფეროს დასახელება </w:t>
      </w:r>
    </w:p>
    <w:p w14:paraId="65BF7A73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>2. დეტალური სწავლის სფეროს 4 ციფრიანი კოდი (კლასიფიკატორის/ISCED-F-ის მიხედვით)</w:t>
      </w:r>
    </w:p>
    <w:p w14:paraId="7DC97C11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 xml:space="preserve">3.  სწავლის სფეროს შესაბამისი კვალიფიკაციის დასახელება </w:t>
      </w:r>
    </w:p>
    <w:p w14:paraId="35A9A6C4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>4. ჩამოთვალეთ შემოთავაზებული/ახალი დეტალური სწავლის სფეროს მონათესავე/მოკავშირე  სამი დეტალური სწავლის სფერო და შესაბამისი საგანმანათლებლო პროგრამები</w:t>
      </w:r>
    </w:p>
    <w:p w14:paraId="486F7A27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>5. დაასაბუთეთ რატომაა არსებული  დეტალური სწავლის სფეროები, შესაბამისი საგანმანათლებლო პროგრამები და კვალიფიკაციები არასაკმარისი ან/და არაადეკვატური , რაც იწვევს ახალი დეტალური სწავლის სფეროს, საგანმანათლებლო პროგრამისა და კვალიფიკაციის შემოღების აუცილებლობას</w:t>
      </w:r>
    </w:p>
    <w:p w14:paraId="77AE18E9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>6. ზემოაღნიშნულ ინიციატივასთან (ახალი დეტალური სფეროს საჭიროება) დაკავშირებით რომელ რელევანტურ დაინტერესებულ მხარესთან (დამსაქმებელი, მარეგულირებელი, აკადემიური პერსონალი  და სხვა)  განხორციელებული კონსულტაციები და  როგორია კონსულტაციის შედეგები</w:t>
      </w:r>
      <w:r w:rsidRPr="00362C87">
        <w:rPr>
          <w:rFonts w:cs="Menlo Regular"/>
          <w:color w:val="767171" w:themeColor="background2" w:themeShade="80"/>
          <w:lang w:val="ka-GE"/>
        </w:rPr>
        <w:t>.</w:t>
      </w:r>
    </w:p>
    <w:p w14:paraId="6CFE8E50" w14:textId="77777777" w:rsidR="00011FB0" w:rsidRPr="00362C87" w:rsidRDefault="00011FB0" w:rsidP="00011FB0">
      <w:pPr>
        <w:rPr>
          <w:color w:val="767171" w:themeColor="background2" w:themeShade="80"/>
          <w:lang w:val="ka-GE"/>
        </w:rPr>
      </w:pPr>
      <w:r w:rsidRPr="00362C87">
        <w:rPr>
          <w:color w:val="767171" w:themeColor="background2" w:themeShade="80"/>
          <w:lang w:val="ka-GE"/>
        </w:rPr>
        <w:t>7. დაშვების ან/და მიღების მოთხოვნები და პროგრესიის გზები ახალი სწავლის სფეროს საფუძველზე გაცემული კვალიფიკაციისათვის</w:t>
      </w:r>
    </w:p>
    <w:p w14:paraId="7CA69403" w14:textId="77777777" w:rsidR="00011FB0" w:rsidRPr="00362C87" w:rsidRDefault="00011FB0" w:rsidP="00011FB0">
      <w:pPr>
        <w:jc w:val="center"/>
        <w:rPr>
          <w:rFonts w:cs="Menlo Regular"/>
          <w:color w:val="3B3838" w:themeColor="background2" w:themeShade="40"/>
          <w:lang w:val="ka-GE"/>
        </w:rPr>
      </w:pPr>
    </w:p>
    <w:p w14:paraId="1D892829" w14:textId="54F049BD" w:rsidR="00011FB0" w:rsidRDefault="00011FB0" w:rsidP="00011FB0">
      <w:pPr>
        <w:rPr>
          <w:rFonts w:cs="Menlo Regular"/>
          <w:lang w:val="ka-GE"/>
        </w:rPr>
      </w:pPr>
      <w:r>
        <w:rPr>
          <w:rFonts w:cs="Menlo Regular"/>
          <w:lang w:val="ka-GE"/>
        </w:rPr>
        <w:t>ინფორმაცია</w:t>
      </w:r>
      <w:r w:rsidRPr="004A5B97">
        <w:rPr>
          <w:rFonts w:cs="Menlo Regular"/>
          <w:lang w:val="ka-GE"/>
        </w:rPr>
        <w:t xml:space="preserve"> სამუშაო ჯგუფის წევრების შესახებ</w:t>
      </w:r>
      <w:r>
        <w:rPr>
          <w:rStyle w:val="FootnoteReference"/>
          <w:rFonts w:cs="Menlo Regular"/>
          <w:lang w:val="ka-GE"/>
        </w:rPr>
        <w:footnoteReference w:id="3"/>
      </w:r>
    </w:p>
    <w:p w14:paraId="2149CA61" w14:textId="77777777" w:rsidR="00294B35" w:rsidRDefault="00294B35" w:rsidP="00011FB0">
      <w:pPr>
        <w:rPr>
          <w:rFonts w:cs="Menlo Regular"/>
          <w:lang w:val="ka-GE"/>
        </w:rPr>
      </w:pPr>
    </w:p>
    <w:tbl>
      <w:tblPr>
        <w:tblStyle w:val="TableGrid0"/>
        <w:tblW w:w="13795" w:type="dxa"/>
        <w:tblInd w:w="-5" w:type="dxa"/>
        <w:tblLook w:val="04A0" w:firstRow="1" w:lastRow="0" w:firstColumn="1" w:lastColumn="0" w:noHBand="0" w:noVBand="1"/>
      </w:tblPr>
      <w:tblGrid>
        <w:gridCol w:w="2518"/>
        <w:gridCol w:w="3156"/>
        <w:gridCol w:w="2447"/>
        <w:gridCol w:w="2559"/>
        <w:gridCol w:w="3115"/>
      </w:tblGrid>
      <w:tr w:rsidR="00011FB0" w14:paraId="33240247" w14:textId="77777777" w:rsidTr="00362C87">
        <w:trPr>
          <w:trHeight w:val="1218"/>
        </w:trPr>
        <w:tc>
          <w:tcPr>
            <w:tcW w:w="2518" w:type="dxa"/>
            <w:vAlign w:val="center"/>
          </w:tcPr>
          <w:p w14:paraId="31D6641E" w14:textId="77777777" w:rsidR="00011FB0" w:rsidRPr="00362C87" w:rsidRDefault="00011FB0" w:rsidP="00362C87">
            <w:pPr>
              <w:jc w:val="center"/>
              <w:rPr>
                <w:rFonts w:cs="Menlo Regular"/>
                <w:b/>
                <w:sz w:val="24"/>
                <w:lang w:val="ka-GE"/>
              </w:rPr>
            </w:pPr>
            <w:r w:rsidRPr="00362C87">
              <w:rPr>
                <w:rFonts w:cs="Menlo Regular"/>
                <w:b/>
                <w:sz w:val="24"/>
                <w:lang w:val="ka-GE"/>
              </w:rPr>
              <w:lastRenderedPageBreak/>
              <w:t>სამუშაო ჯგუფის წევრის სახელი და გვარი</w:t>
            </w:r>
          </w:p>
        </w:tc>
        <w:tc>
          <w:tcPr>
            <w:tcW w:w="3156" w:type="dxa"/>
            <w:vAlign w:val="center"/>
          </w:tcPr>
          <w:p w14:paraId="08CBA7B9" w14:textId="77777777" w:rsidR="00011FB0" w:rsidRPr="00362C87" w:rsidRDefault="00011FB0" w:rsidP="00362C87">
            <w:pPr>
              <w:jc w:val="center"/>
              <w:rPr>
                <w:rFonts w:cs="Menlo Regular"/>
                <w:b/>
                <w:sz w:val="24"/>
                <w:lang w:val="ka-GE"/>
              </w:rPr>
            </w:pPr>
            <w:r w:rsidRPr="00362C87">
              <w:rPr>
                <w:rFonts w:cs="Menlo Regular"/>
                <w:b/>
                <w:sz w:val="24"/>
                <w:lang w:val="ka-GE"/>
              </w:rPr>
              <w:t>სამუშაო ადგილი</w:t>
            </w:r>
          </w:p>
        </w:tc>
        <w:tc>
          <w:tcPr>
            <w:tcW w:w="2447" w:type="dxa"/>
            <w:vAlign w:val="center"/>
          </w:tcPr>
          <w:p w14:paraId="07EE0900" w14:textId="77777777" w:rsidR="00011FB0" w:rsidRPr="00362C87" w:rsidRDefault="00011FB0" w:rsidP="00362C87">
            <w:pPr>
              <w:jc w:val="center"/>
              <w:rPr>
                <w:rFonts w:cs="Menlo Regular"/>
                <w:b/>
                <w:sz w:val="24"/>
                <w:lang w:val="ka-GE"/>
              </w:rPr>
            </w:pPr>
            <w:r w:rsidRPr="00362C87">
              <w:rPr>
                <w:rFonts w:cs="Menlo Regular"/>
                <w:b/>
                <w:sz w:val="24"/>
                <w:lang w:val="ka-GE"/>
              </w:rPr>
              <w:t>პოზიცია</w:t>
            </w:r>
          </w:p>
        </w:tc>
        <w:tc>
          <w:tcPr>
            <w:tcW w:w="2559" w:type="dxa"/>
            <w:vAlign w:val="center"/>
          </w:tcPr>
          <w:p w14:paraId="51DBFF98" w14:textId="77777777" w:rsidR="00011FB0" w:rsidRPr="00362C87" w:rsidRDefault="00011FB0" w:rsidP="00362C87">
            <w:pPr>
              <w:jc w:val="center"/>
              <w:rPr>
                <w:rFonts w:cs="Menlo Regular"/>
                <w:b/>
                <w:sz w:val="24"/>
                <w:lang w:val="ka-GE"/>
              </w:rPr>
            </w:pPr>
            <w:r w:rsidRPr="00362C87">
              <w:rPr>
                <w:rFonts w:cs="Menlo Regular"/>
                <w:b/>
                <w:sz w:val="24"/>
                <w:lang w:val="ka-GE"/>
              </w:rPr>
              <w:t>ელ.ფოსტა</w:t>
            </w:r>
          </w:p>
        </w:tc>
        <w:tc>
          <w:tcPr>
            <w:tcW w:w="3115" w:type="dxa"/>
            <w:vAlign w:val="center"/>
          </w:tcPr>
          <w:p w14:paraId="7FE945B4" w14:textId="77777777" w:rsidR="00011FB0" w:rsidRPr="00362C87" w:rsidRDefault="00011FB0" w:rsidP="00362C87">
            <w:pPr>
              <w:jc w:val="center"/>
              <w:rPr>
                <w:rFonts w:cs="Menlo Regular"/>
                <w:b/>
                <w:sz w:val="24"/>
                <w:lang w:val="ka-GE"/>
              </w:rPr>
            </w:pPr>
            <w:r w:rsidRPr="00362C87">
              <w:rPr>
                <w:rFonts w:cs="Menlo Regular"/>
                <w:b/>
                <w:sz w:val="24"/>
                <w:lang w:val="ka-GE"/>
              </w:rPr>
              <w:t>ტელეფონი</w:t>
            </w:r>
          </w:p>
        </w:tc>
      </w:tr>
      <w:tr w:rsidR="00011FB0" w14:paraId="35EC3FF2" w14:textId="77777777" w:rsidTr="00294B35">
        <w:trPr>
          <w:trHeight w:val="454"/>
        </w:trPr>
        <w:tc>
          <w:tcPr>
            <w:tcW w:w="2518" w:type="dxa"/>
          </w:tcPr>
          <w:p w14:paraId="07782940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56" w:type="dxa"/>
          </w:tcPr>
          <w:p w14:paraId="27D32C5B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447" w:type="dxa"/>
          </w:tcPr>
          <w:p w14:paraId="6B596A0F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559" w:type="dxa"/>
          </w:tcPr>
          <w:p w14:paraId="6046BAD5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15" w:type="dxa"/>
          </w:tcPr>
          <w:p w14:paraId="147A611D" w14:textId="77777777" w:rsidR="00011FB0" w:rsidRDefault="00011FB0" w:rsidP="00ED0ABB">
            <w:pPr>
              <w:ind w:right="-468"/>
              <w:rPr>
                <w:rFonts w:cs="Menlo Regular"/>
                <w:lang w:val="ka-GE"/>
              </w:rPr>
            </w:pPr>
          </w:p>
        </w:tc>
      </w:tr>
      <w:tr w:rsidR="00011FB0" w14:paraId="10F8C6ED" w14:textId="77777777" w:rsidTr="00294B35">
        <w:trPr>
          <w:trHeight w:val="454"/>
        </w:trPr>
        <w:tc>
          <w:tcPr>
            <w:tcW w:w="2518" w:type="dxa"/>
          </w:tcPr>
          <w:p w14:paraId="435DF969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56" w:type="dxa"/>
          </w:tcPr>
          <w:p w14:paraId="07360A76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447" w:type="dxa"/>
          </w:tcPr>
          <w:p w14:paraId="3F3C1820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559" w:type="dxa"/>
          </w:tcPr>
          <w:p w14:paraId="7F76537F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15" w:type="dxa"/>
          </w:tcPr>
          <w:p w14:paraId="796E2119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</w:tr>
      <w:tr w:rsidR="00011FB0" w14:paraId="78EE9436" w14:textId="77777777" w:rsidTr="00294B35">
        <w:trPr>
          <w:trHeight w:val="454"/>
        </w:trPr>
        <w:tc>
          <w:tcPr>
            <w:tcW w:w="2518" w:type="dxa"/>
          </w:tcPr>
          <w:p w14:paraId="32F43BE7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56" w:type="dxa"/>
          </w:tcPr>
          <w:p w14:paraId="5EAAE389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447" w:type="dxa"/>
          </w:tcPr>
          <w:p w14:paraId="5CE7D7B5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2559" w:type="dxa"/>
          </w:tcPr>
          <w:p w14:paraId="454B2BE5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  <w:tc>
          <w:tcPr>
            <w:tcW w:w="3115" w:type="dxa"/>
          </w:tcPr>
          <w:p w14:paraId="6FDFD4AB" w14:textId="77777777" w:rsidR="00011FB0" w:rsidRDefault="00011FB0" w:rsidP="00ED0ABB">
            <w:pPr>
              <w:rPr>
                <w:rFonts w:cs="Menlo Regular"/>
                <w:lang w:val="ka-GE"/>
              </w:rPr>
            </w:pPr>
          </w:p>
        </w:tc>
      </w:tr>
    </w:tbl>
    <w:p w14:paraId="73B8D1A0" w14:textId="0B101CB3" w:rsidR="00011FB0" w:rsidRDefault="00011FB0" w:rsidP="00011FB0">
      <w:pPr>
        <w:rPr>
          <w:sz w:val="24"/>
          <w:lang w:val="ka-GE"/>
        </w:rPr>
      </w:pPr>
    </w:p>
    <w:p w14:paraId="0429A3F9" w14:textId="4C8429A0" w:rsidR="00294B35" w:rsidRDefault="00294B35" w:rsidP="00011FB0">
      <w:pPr>
        <w:rPr>
          <w:sz w:val="24"/>
          <w:lang w:val="ka-GE"/>
        </w:rPr>
      </w:pPr>
    </w:p>
    <w:p w14:paraId="053DB260" w14:textId="2AF0B8C9" w:rsidR="00294B35" w:rsidRDefault="00294B35" w:rsidP="00011FB0">
      <w:pPr>
        <w:rPr>
          <w:sz w:val="24"/>
          <w:lang w:val="ka-GE"/>
        </w:rPr>
      </w:pPr>
    </w:p>
    <w:p w14:paraId="6FEDBB6D" w14:textId="0E3C3E96" w:rsidR="00294B35" w:rsidRDefault="00294B35" w:rsidP="00011FB0">
      <w:pPr>
        <w:rPr>
          <w:sz w:val="24"/>
          <w:lang w:val="ka-GE"/>
        </w:rPr>
      </w:pPr>
      <w:bookmarkStart w:id="0" w:name="_GoBack"/>
      <w:bookmarkEnd w:id="0"/>
    </w:p>
    <w:p w14:paraId="3839A8E1" w14:textId="171095E9" w:rsidR="00294B35" w:rsidRDefault="00294B35" w:rsidP="00011FB0">
      <w:pPr>
        <w:rPr>
          <w:sz w:val="24"/>
          <w:lang w:val="ka-GE"/>
        </w:rPr>
      </w:pPr>
    </w:p>
    <w:p w14:paraId="7253BAC6" w14:textId="11312170" w:rsidR="00294B35" w:rsidRDefault="00294B35" w:rsidP="00011FB0">
      <w:pPr>
        <w:rPr>
          <w:sz w:val="24"/>
          <w:lang w:val="ka-GE"/>
        </w:rPr>
      </w:pPr>
    </w:p>
    <w:p w14:paraId="24DC818F" w14:textId="3A630372" w:rsidR="00294B35" w:rsidRDefault="00294B35" w:rsidP="00011FB0">
      <w:pPr>
        <w:rPr>
          <w:sz w:val="24"/>
          <w:lang w:val="ka-GE"/>
        </w:rPr>
      </w:pPr>
    </w:p>
    <w:p w14:paraId="0388049C" w14:textId="14258022" w:rsidR="00294B35" w:rsidRDefault="00294B35" w:rsidP="00011FB0">
      <w:pPr>
        <w:rPr>
          <w:sz w:val="24"/>
          <w:lang w:val="ka-GE"/>
        </w:rPr>
      </w:pPr>
    </w:p>
    <w:p w14:paraId="7DB15950" w14:textId="17BC3E69" w:rsidR="00294B35" w:rsidRDefault="00294B35" w:rsidP="00011FB0">
      <w:pPr>
        <w:rPr>
          <w:sz w:val="24"/>
          <w:lang w:val="ka-GE"/>
        </w:rPr>
      </w:pPr>
    </w:p>
    <w:p w14:paraId="2BB30ECC" w14:textId="0F4B7AFC" w:rsidR="00294B35" w:rsidRDefault="00294B35" w:rsidP="00011FB0">
      <w:pPr>
        <w:rPr>
          <w:sz w:val="24"/>
          <w:lang w:val="ka-GE"/>
        </w:rPr>
      </w:pPr>
    </w:p>
    <w:sectPr w:rsidR="00294B35" w:rsidSect="00362C87">
      <w:pgSz w:w="15840" w:h="12240" w:orient="landscape"/>
      <w:pgMar w:top="1701" w:right="1134" w:bottom="850" w:left="1134" w:header="144" w:footer="432" w:gutter="0"/>
      <w:cols w:space="720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8DFEAC2" w16cex:dateUtc="2023-07-18T12:57:16.076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C638E1" w14:textId="77777777" w:rsidR="00BC6E15" w:rsidRDefault="00BC6E15" w:rsidP="00011FB0">
      <w:pPr>
        <w:spacing w:after="0" w:line="240" w:lineRule="auto"/>
      </w:pPr>
      <w:r>
        <w:separator/>
      </w:r>
    </w:p>
  </w:endnote>
  <w:endnote w:type="continuationSeparator" w:id="0">
    <w:p w14:paraId="1B6BD408" w14:textId="77777777" w:rsidR="00BC6E15" w:rsidRDefault="00BC6E15" w:rsidP="00011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enlo Regular">
    <w:altName w:val="Arial"/>
    <w:charset w:val="00"/>
    <w:family w:val="auto"/>
    <w:pitch w:val="variable"/>
    <w:sig w:usb0="E60022FF" w:usb1="D200F9FB" w:usb2="02000028" w:usb3="00000000" w:csb0="000001D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3B148" w14:textId="77777777" w:rsidR="00BC6E15" w:rsidRDefault="00BC6E15" w:rsidP="00011FB0">
      <w:pPr>
        <w:spacing w:after="0" w:line="240" w:lineRule="auto"/>
      </w:pPr>
      <w:r>
        <w:separator/>
      </w:r>
    </w:p>
  </w:footnote>
  <w:footnote w:type="continuationSeparator" w:id="0">
    <w:p w14:paraId="0B108519" w14:textId="77777777" w:rsidR="00BC6E15" w:rsidRDefault="00BC6E15" w:rsidP="00011FB0">
      <w:pPr>
        <w:spacing w:after="0" w:line="240" w:lineRule="auto"/>
      </w:pPr>
      <w:r>
        <w:continuationSeparator/>
      </w:r>
    </w:p>
  </w:footnote>
  <w:footnote w:id="1">
    <w:p w14:paraId="358A5DF4" w14:textId="0976C8EE" w:rsidR="00D27D15" w:rsidRPr="00770B51" w:rsidRDefault="00D27D15" w:rsidP="1936EC32">
      <w:pPr>
        <w:rPr>
          <w:i/>
          <w:iCs/>
          <w:color w:val="000000" w:themeColor="text1"/>
          <w:sz w:val="20"/>
          <w:szCs w:val="20"/>
          <w:lang w:val="ka-GE"/>
        </w:rPr>
      </w:pPr>
      <w:r>
        <w:rPr>
          <w:rStyle w:val="FootnoteReference"/>
        </w:rPr>
        <w:footnoteRef/>
      </w:r>
      <w:r>
        <w:t xml:space="preserve"> </w:t>
      </w:r>
      <w:r w:rsidRPr="00770B51">
        <w:rPr>
          <w:i/>
          <w:iCs/>
          <w:color w:val="000000" w:themeColor="text1"/>
          <w:sz w:val="20"/>
          <w:szCs w:val="20"/>
          <w:lang w:val="ka-GE"/>
        </w:rPr>
        <w:t>განცხადებას თანდართულ ფაილად უნდა დაურთოთ განმცხადებლის პირადობის დამადასტურებელი მოწმობა</w:t>
      </w:r>
    </w:p>
    <w:p w14:paraId="1843259F" w14:textId="77777777" w:rsidR="00D27D15" w:rsidRPr="00CF2833" w:rsidRDefault="00D27D15" w:rsidP="00011FB0">
      <w:pPr>
        <w:pStyle w:val="FootnoteText"/>
        <w:rPr>
          <w:rFonts w:ascii="Sylfaen" w:hAnsi="Sylfaen"/>
          <w:lang w:val="ka-GE"/>
        </w:rPr>
      </w:pPr>
    </w:p>
  </w:footnote>
  <w:footnote w:id="2">
    <w:p w14:paraId="6306FF47" w14:textId="77777777" w:rsidR="00D27D15" w:rsidRPr="00E41D99" w:rsidRDefault="00D27D15" w:rsidP="00011FB0">
      <w:pPr>
        <w:pStyle w:val="FootnoteText"/>
        <w:rPr>
          <w:rFonts w:ascii="Sylfaen" w:hAnsi="Sylfaen"/>
          <w:lang w:val="ka-GE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Sylfaen" w:hAnsi="Sylfaen"/>
          <w:lang w:val="ka-GE"/>
        </w:rPr>
        <w:t xml:space="preserve">ივსება მხოლოდ იმ შემთხვევაში, თუ </w:t>
      </w:r>
      <w:r w:rsidRPr="004A5B97">
        <w:rPr>
          <w:rFonts w:ascii="Sylfaen" w:hAnsi="Sylfaen" w:cs="Menlo Regular"/>
          <w:szCs w:val="22"/>
          <w:lang w:val="ka-GE"/>
        </w:rPr>
        <w:t xml:space="preserve">გარე </w:t>
      </w:r>
      <w:r>
        <w:rPr>
          <w:rFonts w:ascii="Sylfaen" w:hAnsi="Sylfaen" w:cs="Menlo Regular"/>
          <w:szCs w:val="22"/>
          <w:lang w:val="ka-GE"/>
        </w:rPr>
        <w:t>ინიციატორი</w:t>
      </w:r>
      <w:r w:rsidRPr="004A5B97">
        <w:rPr>
          <w:rFonts w:ascii="Sylfaen" w:hAnsi="Sylfaen" w:cs="Menlo Regular"/>
          <w:szCs w:val="22"/>
          <w:lang w:val="ka-GE"/>
        </w:rPr>
        <w:t xml:space="preserve"> ცენტრში წარადგენს განცხადებას</w:t>
      </w:r>
      <w:r>
        <w:rPr>
          <w:rFonts w:ascii="Sylfaen" w:hAnsi="Sylfaen" w:cs="Menlo Regular"/>
          <w:szCs w:val="22"/>
          <w:lang w:val="ka-GE"/>
        </w:rPr>
        <w:t xml:space="preserve"> </w:t>
      </w:r>
      <w:r w:rsidRPr="004A5B97">
        <w:rPr>
          <w:rFonts w:ascii="Sylfaen" w:hAnsi="Sylfaen" w:cs="Menlo Regular"/>
          <w:szCs w:val="22"/>
          <w:lang w:val="ka-GE"/>
        </w:rPr>
        <w:t>სწავლის სფეროების კლასიფიკატორში სწავლის სფეროს დამატების მიზნით</w:t>
      </w:r>
      <w:r>
        <w:rPr>
          <w:rFonts w:ascii="Sylfaen" w:hAnsi="Sylfaen" w:cs="Menlo Regular"/>
          <w:szCs w:val="22"/>
          <w:lang w:val="ka-GE"/>
        </w:rPr>
        <w:t>.</w:t>
      </w:r>
    </w:p>
  </w:footnote>
  <w:footnote w:id="3">
    <w:p w14:paraId="1E7C41AE" w14:textId="77777777" w:rsidR="00D27D15" w:rsidRPr="00E41D99" w:rsidRDefault="00D27D15" w:rsidP="00011FB0">
      <w:pPr>
        <w:pStyle w:val="FootnoteText"/>
        <w:rPr>
          <w:rFonts w:ascii="Sylfaen" w:hAnsi="Sylfaen"/>
          <w:lang w:val="ka-GE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Sylfaen" w:hAnsi="Sylfaen"/>
          <w:lang w:val="ka-GE"/>
        </w:rPr>
        <w:t>ივსება მხოლოდ იმ შემთხვევაში, თუ</w:t>
      </w:r>
      <w:r>
        <w:rPr>
          <w:rFonts w:ascii="Sylfaen" w:hAnsi="Sylfaen"/>
        </w:rPr>
        <w:t xml:space="preserve"> </w:t>
      </w:r>
      <w:r>
        <w:rPr>
          <w:rFonts w:ascii="Sylfaen" w:hAnsi="Sylfaen"/>
          <w:lang w:val="ka-GE"/>
        </w:rPr>
        <w:t xml:space="preserve">დარგობრივი მახასიათებლის შექმნის პროცესში ჩართულია ერთზე მეტი პირი.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77EBA"/>
    <w:multiLevelType w:val="hybridMultilevel"/>
    <w:tmpl w:val="BFE6866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8659C"/>
    <w:multiLevelType w:val="hybridMultilevel"/>
    <w:tmpl w:val="C756AC34"/>
    <w:lvl w:ilvl="0" w:tplc="C1BC049E">
      <w:start w:val="1"/>
      <w:numFmt w:val="decimal"/>
      <w:lvlText w:val="%1."/>
      <w:lvlJc w:val="left"/>
      <w:pPr>
        <w:ind w:left="1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E223F0">
      <w:start w:val="1"/>
      <w:numFmt w:val="lowerLetter"/>
      <w:lvlText w:val="%2"/>
      <w:lvlJc w:val="left"/>
      <w:pPr>
        <w:ind w:left="108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B3E12EC">
      <w:start w:val="1"/>
      <w:numFmt w:val="lowerRoman"/>
      <w:lvlText w:val="%3"/>
      <w:lvlJc w:val="left"/>
      <w:pPr>
        <w:ind w:left="180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6BA3948">
      <w:start w:val="1"/>
      <w:numFmt w:val="decimal"/>
      <w:lvlText w:val="%4"/>
      <w:lvlJc w:val="left"/>
      <w:pPr>
        <w:ind w:left="252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B6EB92">
      <w:start w:val="1"/>
      <w:numFmt w:val="lowerLetter"/>
      <w:lvlText w:val="%5"/>
      <w:lvlJc w:val="left"/>
      <w:pPr>
        <w:ind w:left="324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723A06">
      <w:start w:val="1"/>
      <w:numFmt w:val="lowerRoman"/>
      <w:lvlText w:val="%6"/>
      <w:lvlJc w:val="left"/>
      <w:pPr>
        <w:ind w:left="396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6767A30">
      <w:start w:val="1"/>
      <w:numFmt w:val="decimal"/>
      <w:lvlText w:val="%7"/>
      <w:lvlJc w:val="left"/>
      <w:pPr>
        <w:ind w:left="468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D09848">
      <w:start w:val="1"/>
      <w:numFmt w:val="lowerLetter"/>
      <w:lvlText w:val="%8"/>
      <w:lvlJc w:val="left"/>
      <w:pPr>
        <w:ind w:left="540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16642E">
      <w:start w:val="1"/>
      <w:numFmt w:val="lowerRoman"/>
      <w:lvlText w:val="%9"/>
      <w:lvlJc w:val="left"/>
      <w:pPr>
        <w:ind w:left="612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9B4791"/>
    <w:multiLevelType w:val="hybridMultilevel"/>
    <w:tmpl w:val="AAE803B0"/>
    <w:lvl w:ilvl="0" w:tplc="FFFFFFFF">
      <w:start w:val="1"/>
      <w:numFmt w:val="decimal"/>
      <w:lvlText w:val="%1."/>
      <w:lvlJc w:val="left"/>
      <w:pPr>
        <w:ind w:left="221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0FC3790">
      <w:start w:val="1"/>
      <w:numFmt w:val="lowerLetter"/>
      <w:lvlText w:val="%2"/>
      <w:lvlJc w:val="left"/>
      <w:pPr>
        <w:ind w:left="108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F6499E">
      <w:start w:val="1"/>
      <w:numFmt w:val="lowerRoman"/>
      <w:lvlText w:val="%3"/>
      <w:lvlJc w:val="left"/>
      <w:pPr>
        <w:ind w:left="180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23E7AF2">
      <w:start w:val="1"/>
      <w:numFmt w:val="decimal"/>
      <w:lvlText w:val="%4"/>
      <w:lvlJc w:val="left"/>
      <w:pPr>
        <w:ind w:left="252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974B016">
      <w:start w:val="1"/>
      <w:numFmt w:val="lowerLetter"/>
      <w:lvlText w:val="%5"/>
      <w:lvlJc w:val="left"/>
      <w:pPr>
        <w:ind w:left="324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FAB31A">
      <w:start w:val="1"/>
      <w:numFmt w:val="lowerRoman"/>
      <w:lvlText w:val="%6"/>
      <w:lvlJc w:val="left"/>
      <w:pPr>
        <w:ind w:left="396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22F336">
      <w:start w:val="1"/>
      <w:numFmt w:val="decimal"/>
      <w:lvlText w:val="%7"/>
      <w:lvlJc w:val="left"/>
      <w:pPr>
        <w:ind w:left="468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7A05100">
      <w:start w:val="1"/>
      <w:numFmt w:val="lowerLetter"/>
      <w:lvlText w:val="%8"/>
      <w:lvlJc w:val="left"/>
      <w:pPr>
        <w:ind w:left="540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BCF974">
      <w:start w:val="1"/>
      <w:numFmt w:val="lowerRoman"/>
      <w:lvlText w:val="%9"/>
      <w:lvlJc w:val="left"/>
      <w:pPr>
        <w:ind w:left="6123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DB5B72"/>
    <w:multiLevelType w:val="hybridMultilevel"/>
    <w:tmpl w:val="CE24EA80"/>
    <w:lvl w:ilvl="0" w:tplc="BE38E64A">
      <w:start w:val="1"/>
      <w:numFmt w:val="decimal"/>
      <w:lvlText w:val="%1."/>
      <w:lvlJc w:val="left"/>
      <w:pPr>
        <w:ind w:left="2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24C4BA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6C0482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AD2A2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E44114C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302852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B48260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BA87B64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D6223EA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CED03E0"/>
    <w:multiLevelType w:val="hybridMultilevel"/>
    <w:tmpl w:val="B65A176E"/>
    <w:lvl w:ilvl="0" w:tplc="FFFFFFFF">
      <w:start w:val="6"/>
      <w:numFmt w:val="decimal"/>
      <w:lvlText w:val="%1."/>
      <w:lvlJc w:val="left"/>
      <w:pPr>
        <w:ind w:left="221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E9EBBBE">
      <w:start w:val="1"/>
      <w:numFmt w:val="lowerLetter"/>
      <w:lvlText w:val="%2"/>
      <w:lvlJc w:val="left"/>
      <w:pPr>
        <w:ind w:left="108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6EFB4E">
      <w:start w:val="1"/>
      <w:numFmt w:val="lowerRoman"/>
      <w:lvlText w:val="%3"/>
      <w:lvlJc w:val="left"/>
      <w:pPr>
        <w:ind w:left="180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1CC476">
      <w:start w:val="1"/>
      <w:numFmt w:val="decimal"/>
      <w:lvlText w:val="%4"/>
      <w:lvlJc w:val="left"/>
      <w:pPr>
        <w:ind w:left="252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06DAC2">
      <w:start w:val="1"/>
      <w:numFmt w:val="lowerLetter"/>
      <w:lvlText w:val="%5"/>
      <w:lvlJc w:val="left"/>
      <w:pPr>
        <w:ind w:left="324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5EC586A">
      <w:start w:val="1"/>
      <w:numFmt w:val="lowerRoman"/>
      <w:lvlText w:val="%6"/>
      <w:lvlJc w:val="left"/>
      <w:pPr>
        <w:ind w:left="396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354450E">
      <w:start w:val="1"/>
      <w:numFmt w:val="decimal"/>
      <w:lvlText w:val="%7"/>
      <w:lvlJc w:val="left"/>
      <w:pPr>
        <w:ind w:left="468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D0BDDA">
      <w:start w:val="1"/>
      <w:numFmt w:val="lowerLetter"/>
      <w:lvlText w:val="%8"/>
      <w:lvlJc w:val="left"/>
      <w:pPr>
        <w:ind w:left="540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7A0EBD0">
      <w:start w:val="1"/>
      <w:numFmt w:val="lowerRoman"/>
      <w:lvlText w:val="%9"/>
      <w:lvlJc w:val="left"/>
      <w:pPr>
        <w:ind w:left="612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D1A495E"/>
    <w:multiLevelType w:val="hybridMultilevel"/>
    <w:tmpl w:val="A49C8168"/>
    <w:lvl w:ilvl="0" w:tplc="08FCEC4C">
      <w:start w:val="51"/>
      <w:numFmt w:val="decimal"/>
      <w:lvlText w:val="%1."/>
      <w:lvlJc w:val="left"/>
      <w:pPr>
        <w:ind w:left="8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40C0CE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D26A96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929AC2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94F1B2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AEC380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5CCB80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CE2038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86C66A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33F09FF"/>
    <w:multiLevelType w:val="hybridMultilevel"/>
    <w:tmpl w:val="56A441EC"/>
    <w:lvl w:ilvl="0" w:tplc="4B545FC0">
      <w:start w:val="1"/>
      <w:numFmt w:val="upperRoman"/>
      <w:pStyle w:val="Heading1"/>
      <w:lvlText w:val="%1."/>
      <w:lvlJc w:val="left"/>
      <w:pPr>
        <w:ind w:left="0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F4086E">
      <w:start w:val="1"/>
      <w:numFmt w:val="lowerLetter"/>
      <w:lvlText w:val="%2"/>
      <w:lvlJc w:val="left"/>
      <w:pPr>
        <w:ind w:left="117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907B34">
      <w:start w:val="1"/>
      <w:numFmt w:val="lowerRoman"/>
      <w:lvlText w:val="%3"/>
      <w:lvlJc w:val="left"/>
      <w:pPr>
        <w:ind w:left="189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C0E448">
      <w:start w:val="1"/>
      <w:numFmt w:val="decimal"/>
      <w:lvlText w:val="%4"/>
      <w:lvlJc w:val="left"/>
      <w:pPr>
        <w:ind w:left="261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D88E742">
      <w:start w:val="1"/>
      <w:numFmt w:val="lowerLetter"/>
      <w:lvlText w:val="%5"/>
      <w:lvlJc w:val="left"/>
      <w:pPr>
        <w:ind w:left="333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F0A660">
      <w:start w:val="1"/>
      <w:numFmt w:val="lowerRoman"/>
      <w:lvlText w:val="%6"/>
      <w:lvlJc w:val="left"/>
      <w:pPr>
        <w:ind w:left="405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38341A">
      <w:start w:val="1"/>
      <w:numFmt w:val="decimal"/>
      <w:lvlText w:val="%7"/>
      <w:lvlJc w:val="left"/>
      <w:pPr>
        <w:ind w:left="477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DAC89C">
      <w:start w:val="1"/>
      <w:numFmt w:val="lowerLetter"/>
      <w:lvlText w:val="%8"/>
      <w:lvlJc w:val="left"/>
      <w:pPr>
        <w:ind w:left="549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B4EB16">
      <w:start w:val="1"/>
      <w:numFmt w:val="lowerRoman"/>
      <w:lvlText w:val="%9"/>
      <w:lvlJc w:val="left"/>
      <w:pPr>
        <w:ind w:left="6211"/>
      </w:pPr>
      <w:rPr>
        <w:rFonts w:ascii="Sylfaen" w:eastAsia="Sylfaen" w:hAnsi="Sylfaen" w:cs="Sylfaen"/>
        <w:b w:val="0"/>
        <w:i w:val="0"/>
        <w:strike w:val="0"/>
        <w:dstrike w:val="0"/>
        <w:color w:val="1F3863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8473BF"/>
    <w:multiLevelType w:val="hybridMultilevel"/>
    <w:tmpl w:val="8B688138"/>
    <w:lvl w:ilvl="0" w:tplc="D8F85498">
      <w:start w:val="1"/>
      <w:numFmt w:val="decimal"/>
      <w:lvlText w:val="%1."/>
      <w:lvlJc w:val="left"/>
      <w:pPr>
        <w:ind w:left="2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B64E190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9C7124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93A303C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A2E9976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C84758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210E2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0E6E82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145AD4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EBC53C3"/>
    <w:multiLevelType w:val="hybridMultilevel"/>
    <w:tmpl w:val="456803E8"/>
    <w:lvl w:ilvl="0" w:tplc="4288E0F2">
      <w:start w:val="1"/>
      <w:numFmt w:val="decimal"/>
      <w:lvlText w:val="%1."/>
      <w:lvlJc w:val="left"/>
      <w:pPr>
        <w:ind w:left="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3F08746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063366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90CCE6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8C8A0E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3C8E18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4CDA06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1241122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0C6E4D4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14341B7"/>
    <w:multiLevelType w:val="hybridMultilevel"/>
    <w:tmpl w:val="9FA623E8"/>
    <w:lvl w:ilvl="0" w:tplc="BE485B20">
      <w:start w:val="1"/>
      <w:numFmt w:val="decimal"/>
      <w:lvlText w:val="%1."/>
      <w:lvlJc w:val="left"/>
      <w:pPr>
        <w:ind w:left="8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3FE80B2">
      <w:start w:val="1"/>
      <w:numFmt w:val="lowerLetter"/>
      <w:lvlText w:val="%2"/>
      <w:lvlJc w:val="left"/>
      <w:pPr>
        <w:ind w:left="108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E148A8A">
      <w:start w:val="1"/>
      <w:numFmt w:val="lowerRoman"/>
      <w:lvlText w:val="%3"/>
      <w:lvlJc w:val="left"/>
      <w:pPr>
        <w:ind w:left="180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2A094A">
      <w:start w:val="1"/>
      <w:numFmt w:val="decimal"/>
      <w:lvlText w:val="%4"/>
      <w:lvlJc w:val="left"/>
      <w:pPr>
        <w:ind w:left="252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B6E4F6">
      <w:start w:val="1"/>
      <w:numFmt w:val="lowerLetter"/>
      <w:lvlText w:val="%5"/>
      <w:lvlJc w:val="left"/>
      <w:pPr>
        <w:ind w:left="324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A647B6">
      <w:start w:val="1"/>
      <w:numFmt w:val="lowerRoman"/>
      <w:lvlText w:val="%6"/>
      <w:lvlJc w:val="left"/>
      <w:pPr>
        <w:ind w:left="396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D68E0C">
      <w:start w:val="1"/>
      <w:numFmt w:val="decimal"/>
      <w:lvlText w:val="%7"/>
      <w:lvlJc w:val="left"/>
      <w:pPr>
        <w:ind w:left="468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4B09710">
      <w:start w:val="1"/>
      <w:numFmt w:val="lowerLetter"/>
      <w:lvlText w:val="%8"/>
      <w:lvlJc w:val="left"/>
      <w:pPr>
        <w:ind w:left="540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04F4DA">
      <w:start w:val="1"/>
      <w:numFmt w:val="lowerRoman"/>
      <w:lvlText w:val="%9"/>
      <w:lvlJc w:val="left"/>
      <w:pPr>
        <w:ind w:left="6120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74E108B"/>
    <w:multiLevelType w:val="hybridMultilevel"/>
    <w:tmpl w:val="1EB0B4C2"/>
    <w:lvl w:ilvl="0" w:tplc="0409000F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1" w15:restartNumberingAfterBreak="0">
    <w:nsid w:val="29987966"/>
    <w:multiLevelType w:val="hybridMultilevel"/>
    <w:tmpl w:val="1346D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401D7A"/>
    <w:multiLevelType w:val="hybridMultilevel"/>
    <w:tmpl w:val="AD284654"/>
    <w:lvl w:ilvl="0" w:tplc="89AE5438">
      <w:start w:val="6"/>
      <w:numFmt w:val="decimal"/>
      <w:lvlText w:val="%1."/>
      <w:lvlJc w:val="left"/>
      <w:pPr>
        <w:ind w:left="221" w:hanging="360"/>
      </w:pPr>
    </w:lvl>
    <w:lvl w:ilvl="1" w:tplc="55806F46">
      <w:start w:val="1"/>
      <w:numFmt w:val="lowerLetter"/>
      <w:lvlText w:val="%2."/>
      <w:lvlJc w:val="left"/>
      <w:pPr>
        <w:ind w:left="1440" w:hanging="360"/>
      </w:pPr>
    </w:lvl>
    <w:lvl w:ilvl="2" w:tplc="59E03B78">
      <w:start w:val="1"/>
      <w:numFmt w:val="lowerRoman"/>
      <w:lvlText w:val="%3."/>
      <w:lvlJc w:val="right"/>
      <w:pPr>
        <w:ind w:left="2160" w:hanging="180"/>
      </w:pPr>
    </w:lvl>
    <w:lvl w:ilvl="3" w:tplc="B3B0EC9A">
      <w:start w:val="1"/>
      <w:numFmt w:val="decimal"/>
      <w:lvlText w:val="%4."/>
      <w:lvlJc w:val="left"/>
      <w:pPr>
        <w:ind w:left="2880" w:hanging="360"/>
      </w:pPr>
    </w:lvl>
    <w:lvl w:ilvl="4" w:tplc="4D44B424">
      <w:start w:val="1"/>
      <w:numFmt w:val="lowerLetter"/>
      <w:lvlText w:val="%5."/>
      <w:lvlJc w:val="left"/>
      <w:pPr>
        <w:ind w:left="3600" w:hanging="360"/>
      </w:pPr>
    </w:lvl>
    <w:lvl w:ilvl="5" w:tplc="62582766">
      <w:start w:val="1"/>
      <w:numFmt w:val="lowerRoman"/>
      <w:lvlText w:val="%6."/>
      <w:lvlJc w:val="right"/>
      <w:pPr>
        <w:ind w:left="4320" w:hanging="180"/>
      </w:pPr>
    </w:lvl>
    <w:lvl w:ilvl="6" w:tplc="D3EED53E">
      <w:start w:val="1"/>
      <w:numFmt w:val="decimal"/>
      <w:lvlText w:val="%7."/>
      <w:lvlJc w:val="left"/>
      <w:pPr>
        <w:ind w:left="5040" w:hanging="360"/>
      </w:pPr>
    </w:lvl>
    <w:lvl w:ilvl="7" w:tplc="5BDC8CEE">
      <w:start w:val="1"/>
      <w:numFmt w:val="lowerLetter"/>
      <w:lvlText w:val="%8."/>
      <w:lvlJc w:val="left"/>
      <w:pPr>
        <w:ind w:left="5760" w:hanging="360"/>
      </w:pPr>
    </w:lvl>
    <w:lvl w:ilvl="8" w:tplc="1DCEC01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946587"/>
    <w:multiLevelType w:val="hybridMultilevel"/>
    <w:tmpl w:val="692898D8"/>
    <w:lvl w:ilvl="0" w:tplc="3252FA1C">
      <w:start w:val="1"/>
      <w:numFmt w:val="decimal"/>
      <w:lvlText w:val="%1."/>
      <w:lvlJc w:val="left"/>
      <w:pPr>
        <w:ind w:left="8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8FAC0">
      <w:start w:val="1"/>
      <w:numFmt w:val="lowerLetter"/>
      <w:lvlText w:val="%2"/>
      <w:lvlJc w:val="left"/>
      <w:pPr>
        <w:ind w:left="108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E8D7A">
      <w:start w:val="1"/>
      <w:numFmt w:val="lowerRoman"/>
      <w:lvlText w:val="%3"/>
      <w:lvlJc w:val="left"/>
      <w:pPr>
        <w:ind w:left="180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08EEA0">
      <w:start w:val="1"/>
      <w:numFmt w:val="decimal"/>
      <w:lvlText w:val="%4"/>
      <w:lvlJc w:val="left"/>
      <w:pPr>
        <w:ind w:left="252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8497B2">
      <w:start w:val="1"/>
      <w:numFmt w:val="lowerLetter"/>
      <w:lvlText w:val="%5"/>
      <w:lvlJc w:val="left"/>
      <w:pPr>
        <w:ind w:left="324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5E06D9C">
      <w:start w:val="1"/>
      <w:numFmt w:val="lowerRoman"/>
      <w:lvlText w:val="%6"/>
      <w:lvlJc w:val="left"/>
      <w:pPr>
        <w:ind w:left="396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CEC824">
      <w:start w:val="1"/>
      <w:numFmt w:val="decimal"/>
      <w:lvlText w:val="%7"/>
      <w:lvlJc w:val="left"/>
      <w:pPr>
        <w:ind w:left="468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69890F0">
      <w:start w:val="1"/>
      <w:numFmt w:val="lowerLetter"/>
      <w:lvlText w:val="%8"/>
      <w:lvlJc w:val="left"/>
      <w:pPr>
        <w:ind w:left="540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96A116">
      <w:start w:val="1"/>
      <w:numFmt w:val="lowerRoman"/>
      <w:lvlText w:val="%9"/>
      <w:lvlJc w:val="left"/>
      <w:pPr>
        <w:ind w:left="6122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835082F"/>
    <w:multiLevelType w:val="hybridMultilevel"/>
    <w:tmpl w:val="48E61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3E0F6C"/>
    <w:multiLevelType w:val="hybridMultilevel"/>
    <w:tmpl w:val="88943C26"/>
    <w:lvl w:ilvl="0" w:tplc="0A642408">
      <w:start w:val="6"/>
      <w:numFmt w:val="decimal"/>
      <w:lvlText w:val="%1."/>
      <w:lvlJc w:val="left"/>
      <w:pPr>
        <w:ind w:left="8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808B8A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D94225C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6FE1AD0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B2DA9E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C83F42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28E79E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5C01C0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10039A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31254A0"/>
    <w:multiLevelType w:val="hybridMultilevel"/>
    <w:tmpl w:val="66344FF6"/>
    <w:lvl w:ilvl="0" w:tplc="E0F6DE14">
      <w:start w:val="1"/>
      <w:numFmt w:val="decimal"/>
      <w:lvlText w:val="%1."/>
      <w:lvlJc w:val="left"/>
      <w:pPr>
        <w:ind w:left="2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0CE4F68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380D0A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B4C738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DE208C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6C2056A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22E10C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14585C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1B26A22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BCE5FF1"/>
    <w:multiLevelType w:val="hybridMultilevel"/>
    <w:tmpl w:val="CB5AB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413F52"/>
    <w:multiLevelType w:val="hybridMultilevel"/>
    <w:tmpl w:val="DB0E656E"/>
    <w:lvl w:ilvl="0" w:tplc="9648C1DC">
      <w:start w:val="5"/>
      <w:numFmt w:val="decimal"/>
      <w:lvlText w:val="%1."/>
      <w:lvlJc w:val="left"/>
      <w:pPr>
        <w:ind w:left="386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8A534A">
      <w:start w:val="1"/>
      <w:numFmt w:val="lowerLetter"/>
      <w:lvlText w:val="%2"/>
      <w:lvlJc w:val="left"/>
      <w:pPr>
        <w:ind w:left="10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8015EA">
      <w:start w:val="1"/>
      <w:numFmt w:val="lowerRoman"/>
      <w:lvlText w:val="%3"/>
      <w:lvlJc w:val="left"/>
      <w:pPr>
        <w:ind w:left="18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4ADBC8">
      <w:start w:val="1"/>
      <w:numFmt w:val="decimal"/>
      <w:lvlText w:val="%4"/>
      <w:lvlJc w:val="left"/>
      <w:pPr>
        <w:ind w:left="25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B44658">
      <w:start w:val="1"/>
      <w:numFmt w:val="lowerLetter"/>
      <w:lvlText w:val="%5"/>
      <w:lvlJc w:val="left"/>
      <w:pPr>
        <w:ind w:left="324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B142948">
      <w:start w:val="1"/>
      <w:numFmt w:val="lowerRoman"/>
      <w:lvlText w:val="%6"/>
      <w:lvlJc w:val="left"/>
      <w:pPr>
        <w:ind w:left="396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FAAFC2">
      <w:start w:val="1"/>
      <w:numFmt w:val="decimal"/>
      <w:lvlText w:val="%7"/>
      <w:lvlJc w:val="left"/>
      <w:pPr>
        <w:ind w:left="468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00CF1C0">
      <w:start w:val="1"/>
      <w:numFmt w:val="lowerLetter"/>
      <w:lvlText w:val="%8"/>
      <w:lvlJc w:val="left"/>
      <w:pPr>
        <w:ind w:left="540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88E2380">
      <w:start w:val="1"/>
      <w:numFmt w:val="lowerRoman"/>
      <w:lvlText w:val="%9"/>
      <w:lvlJc w:val="left"/>
      <w:pPr>
        <w:ind w:left="6121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EFD41E2"/>
    <w:multiLevelType w:val="hybridMultilevel"/>
    <w:tmpl w:val="B34AAC16"/>
    <w:lvl w:ilvl="0" w:tplc="354C2C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3"/>
  </w:num>
  <w:num w:numId="4">
    <w:abstractNumId w:val="2"/>
  </w:num>
  <w:num w:numId="5">
    <w:abstractNumId w:val="13"/>
  </w:num>
  <w:num w:numId="6">
    <w:abstractNumId w:val="8"/>
  </w:num>
  <w:num w:numId="7">
    <w:abstractNumId w:val="5"/>
  </w:num>
  <w:num w:numId="8">
    <w:abstractNumId w:val="15"/>
  </w:num>
  <w:num w:numId="9">
    <w:abstractNumId w:val="16"/>
  </w:num>
  <w:num w:numId="10">
    <w:abstractNumId w:val="4"/>
  </w:num>
  <w:num w:numId="11">
    <w:abstractNumId w:val="7"/>
  </w:num>
  <w:num w:numId="12">
    <w:abstractNumId w:val="1"/>
  </w:num>
  <w:num w:numId="13">
    <w:abstractNumId w:val="18"/>
  </w:num>
  <w:num w:numId="14">
    <w:abstractNumId w:val="6"/>
  </w:num>
  <w:num w:numId="15">
    <w:abstractNumId w:val="17"/>
  </w:num>
  <w:num w:numId="16">
    <w:abstractNumId w:val="14"/>
  </w:num>
  <w:num w:numId="17">
    <w:abstractNumId w:val="11"/>
  </w:num>
  <w:num w:numId="18">
    <w:abstractNumId w:val="19"/>
  </w:num>
  <w:num w:numId="19">
    <w:abstractNumId w:val="1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1FB0"/>
    <w:rsid w:val="00011FB0"/>
    <w:rsid w:val="00045EDF"/>
    <w:rsid w:val="00053ECE"/>
    <w:rsid w:val="0017E1E5"/>
    <w:rsid w:val="00294B35"/>
    <w:rsid w:val="00362C87"/>
    <w:rsid w:val="00366E58"/>
    <w:rsid w:val="003F05A3"/>
    <w:rsid w:val="003F17C8"/>
    <w:rsid w:val="004A7222"/>
    <w:rsid w:val="0050642F"/>
    <w:rsid w:val="00523D2D"/>
    <w:rsid w:val="00627BA4"/>
    <w:rsid w:val="00767ADB"/>
    <w:rsid w:val="00770B51"/>
    <w:rsid w:val="007E37DF"/>
    <w:rsid w:val="00800742"/>
    <w:rsid w:val="009A17A6"/>
    <w:rsid w:val="00A726A8"/>
    <w:rsid w:val="00BC18C4"/>
    <w:rsid w:val="00BC6E15"/>
    <w:rsid w:val="00C77C35"/>
    <w:rsid w:val="00CE593A"/>
    <w:rsid w:val="00D1619D"/>
    <w:rsid w:val="00D27D15"/>
    <w:rsid w:val="00D71B42"/>
    <w:rsid w:val="00D73E9B"/>
    <w:rsid w:val="00DF7F7A"/>
    <w:rsid w:val="00E222F6"/>
    <w:rsid w:val="00E3693D"/>
    <w:rsid w:val="00ED0ABB"/>
    <w:rsid w:val="00F0122A"/>
    <w:rsid w:val="00FF6D36"/>
    <w:rsid w:val="021A7807"/>
    <w:rsid w:val="02549688"/>
    <w:rsid w:val="02D30B0B"/>
    <w:rsid w:val="073160EE"/>
    <w:rsid w:val="0916D582"/>
    <w:rsid w:val="0A90D008"/>
    <w:rsid w:val="0B0FA361"/>
    <w:rsid w:val="0BEBA9B4"/>
    <w:rsid w:val="0E11ADB6"/>
    <w:rsid w:val="0E1534CD"/>
    <w:rsid w:val="0E95BE5A"/>
    <w:rsid w:val="0F58D147"/>
    <w:rsid w:val="0F7E8837"/>
    <w:rsid w:val="114D5E74"/>
    <w:rsid w:val="115ECB80"/>
    <w:rsid w:val="11B27E65"/>
    <w:rsid w:val="11E3DF95"/>
    <w:rsid w:val="121CB5F9"/>
    <w:rsid w:val="12388957"/>
    <w:rsid w:val="129F3B9C"/>
    <w:rsid w:val="13D459B8"/>
    <w:rsid w:val="164720A3"/>
    <w:rsid w:val="1936EC32"/>
    <w:rsid w:val="19605DDF"/>
    <w:rsid w:val="19850B9C"/>
    <w:rsid w:val="1A39FBBA"/>
    <w:rsid w:val="1D12F597"/>
    <w:rsid w:val="1D22F29A"/>
    <w:rsid w:val="1E48AB47"/>
    <w:rsid w:val="206D2A67"/>
    <w:rsid w:val="20A24C73"/>
    <w:rsid w:val="2279C78E"/>
    <w:rsid w:val="2318AD31"/>
    <w:rsid w:val="234BA998"/>
    <w:rsid w:val="24B47D92"/>
    <w:rsid w:val="2507161A"/>
    <w:rsid w:val="2727C15B"/>
    <w:rsid w:val="27DDBDB5"/>
    <w:rsid w:val="29D85042"/>
    <w:rsid w:val="29F21500"/>
    <w:rsid w:val="2A2AE5C9"/>
    <w:rsid w:val="2BA4696A"/>
    <w:rsid w:val="2DE99E5D"/>
    <w:rsid w:val="314D9E62"/>
    <w:rsid w:val="31895F16"/>
    <w:rsid w:val="32E43DEE"/>
    <w:rsid w:val="3312A803"/>
    <w:rsid w:val="33ADAAC1"/>
    <w:rsid w:val="372F9F47"/>
    <w:rsid w:val="38D59709"/>
    <w:rsid w:val="3A8D4EBF"/>
    <w:rsid w:val="3B74CCCD"/>
    <w:rsid w:val="3D109D2E"/>
    <w:rsid w:val="3E3561EC"/>
    <w:rsid w:val="3F8E0C5E"/>
    <w:rsid w:val="4008FC2B"/>
    <w:rsid w:val="4110A460"/>
    <w:rsid w:val="415AF580"/>
    <w:rsid w:val="41D5ADC1"/>
    <w:rsid w:val="41E40E51"/>
    <w:rsid w:val="4653839A"/>
    <w:rsid w:val="4693F48A"/>
    <w:rsid w:val="469DB5A3"/>
    <w:rsid w:val="4762C29B"/>
    <w:rsid w:val="47773AC4"/>
    <w:rsid w:val="4845FED8"/>
    <w:rsid w:val="488B4B1C"/>
    <w:rsid w:val="49C31ED3"/>
    <w:rsid w:val="49D55665"/>
    <w:rsid w:val="4AC6F241"/>
    <w:rsid w:val="4B0DAAA5"/>
    <w:rsid w:val="4B7126C6"/>
    <w:rsid w:val="4CE62EB2"/>
    <w:rsid w:val="4CF3CECA"/>
    <w:rsid w:val="501937FA"/>
    <w:rsid w:val="50B1F8D3"/>
    <w:rsid w:val="52F8A49B"/>
    <w:rsid w:val="5337F38B"/>
    <w:rsid w:val="5363104E"/>
    <w:rsid w:val="54228DBD"/>
    <w:rsid w:val="5513D0B7"/>
    <w:rsid w:val="556EC2D2"/>
    <w:rsid w:val="56A74DA6"/>
    <w:rsid w:val="57A83DD4"/>
    <w:rsid w:val="57C4BF35"/>
    <w:rsid w:val="58D23B96"/>
    <w:rsid w:val="5904AF03"/>
    <w:rsid w:val="59EE266F"/>
    <w:rsid w:val="5A25AD04"/>
    <w:rsid w:val="5E0053F5"/>
    <w:rsid w:val="604A361D"/>
    <w:rsid w:val="607811F5"/>
    <w:rsid w:val="60B68992"/>
    <w:rsid w:val="61BE31C7"/>
    <w:rsid w:val="62E0B9DD"/>
    <w:rsid w:val="63110922"/>
    <w:rsid w:val="63E2B837"/>
    <w:rsid w:val="67411BAC"/>
    <w:rsid w:val="6782D760"/>
    <w:rsid w:val="67BCF5E1"/>
    <w:rsid w:val="6A97A647"/>
    <w:rsid w:val="6AAF7708"/>
    <w:rsid w:val="6AB0D8A0"/>
    <w:rsid w:val="6AE1FFB1"/>
    <w:rsid w:val="6BA1238B"/>
    <w:rsid w:val="716D770D"/>
    <w:rsid w:val="725D43A0"/>
    <w:rsid w:val="7360B2BC"/>
    <w:rsid w:val="73670EDC"/>
    <w:rsid w:val="74548920"/>
    <w:rsid w:val="774BB3DF"/>
    <w:rsid w:val="77B669E0"/>
    <w:rsid w:val="78CEFE3B"/>
    <w:rsid w:val="7B10B20D"/>
    <w:rsid w:val="7B5C1878"/>
    <w:rsid w:val="7B697ACE"/>
    <w:rsid w:val="7CA77D78"/>
    <w:rsid w:val="7E91D267"/>
    <w:rsid w:val="7F469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24CE5"/>
  <w15:chartTrackingRefBased/>
  <w15:docId w15:val="{47E4AE85-F9F4-4091-9DD4-F03F1F8F1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1FB0"/>
    <w:pPr>
      <w:spacing w:after="10" w:line="268" w:lineRule="auto"/>
      <w:ind w:left="8" w:right="2" w:hanging="8"/>
      <w:jc w:val="both"/>
    </w:pPr>
    <w:rPr>
      <w:rFonts w:ascii="Sylfaen" w:eastAsia="Sylfaen" w:hAnsi="Sylfaen" w:cs="Sylfaen"/>
      <w:color w:val="000000"/>
    </w:rPr>
  </w:style>
  <w:style w:type="paragraph" w:styleId="Heading1">
    <w:name w:val="heading 1"/>
    <w:next w:val="Normal"/>
    <w:link w:val="Heading1Char"/>
    <w:uiPriority w:val="9"/>
    <w:qFormat/>
    <w:rsid w:val="00011FB0"/>
    <w:pPr>
      <w:keepNext/>
      <w:keepLines/>
      <w:numPr>
        <w:numId w:val="14"/>
      </w:numPr>
      <w:spacing w:after="188"/>
      <w:ind w:left="461" w:hanging="10"/>
      <w:outlineLvl w:val="0"/>
    </w:pPr>
    <w:rPr>
      <w:rFonts w:ascii="Sylfaen" w:eastAsia="Sylfaen" w:hAnsi="Sylfaen" w:cs="Sylfaen"/>
      <w:color w:val="1F38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FB0"/>
    <w:rPr>
      <w:rFonts w:ascii="Sylfaen" w:eastAsia="Sylfaen" w:hAnsi="Sylfaen" w:cs="Sylfaen"/>
      <w:color w:val="1F3863"/>
    </w:rPr>
  </w:style>
  <w:style w:type="paragraph" w:customStyle="1" w:styleId="footnotedescription">
    <w:name w:val="footnote description"/>
    <w:next w:val="Normal"/>
    <w:link w:val="footnotedescriptionChar"/>
    <w:hidden/>
    <w:rsid w:val="00011FB0"/>
    <w:pPr>
      <w:spacing w:after="0" w:line="244" w:lineRule="auto"/>
      <w:ind w:left="451"/>
      <w:jc w:val="both"/>
    </w:pPr>
    <w:rPr>
      <w:rFonts w:ascii="Sylfaen" w:eastAsia="Sylfaen" w:hAnsi="Sylfaen" w:cs="Sylfaen"/>
      <w:color w:val="818181"/>
      <w:sz w:val="20"/>
    </w:rPr>
  </w:style>
  <w:style w:type="character" w:customStyle="1" w:styleId="footnotedescriptionChar">
    <w:name w:val="footnote description Char"/>
    <w:link w:val="footnotedescription"/>
    <w:rsid w:val="00011FB0"/>
    <w:rPr>
      <w:rFonts w:ascii="Sylfaen" w:eastAsia="Sylfaen" w:hAnsi="Sylfaen" w:cs="Sylfaen"/>
      <w:color w:val="818181"/>
      <w:sz w:val="20"/>
    </w:rPr>
  </w:style>
  <w:style w:type="character" w:customStyle="1" w:styleId="footnotemark">
    <w:name w:val="footnote mark"/>
    <w:hidden/>
    <w:rsid w:val="00011FB0"/>
    <w:rPr>
      <w:rFonts w:ascii="Calibri" w:eastAsia="Calibri" w:hAnsi="Calibri" w:cs="Calibri"/>
      <w:color w:val="818181"/>
      <w:sz w:val="20"/>
      <w:vertAlign w:val="superscript"/>
    </w:rPr>
  </w:style>
  <w:style w:type="table" w:customStyle="1" w:styleId="TableGrid1">
    <w:name w:val="Table Grid1"/>
    <w:rsid w:val="00011FB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011F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1F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1FB0"/>
    <w:rPr>
      <w:rFonts w:ascii="Sylfaen" w:eastAsia="Sylfaen" w:hAnsi="Sylfaen" w:cs="Sylfaen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1F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1FB0"/>
    <w:rPr>
      <w:rFonts w:ascii="Sylfaen" w:eastAsia="Sylfaen" w:hAnsi="Sylfaen" w:cs="Sylfaen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1F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FB0"/>
    <w:rPr>
      <w:rFonts w:ascii="Segoe UI" w:eastAsia="Sylfaen" w:hAnsi="Segoe UI" w:cs="Segoe UI"/>
      <w:color w:val="000000"/>
      <w:sz w:val="18"/>
      <w:szCs w:val="18"/>
    </w:rPr>
  </w:style>
  <w:style w:type="table" w:customStyle="1" w:styleId="TableGrid0">
    <w:name w:val="Table Grid0"/>
    <w:basedOn w:val="TableNormal"/>
    <w:uiPriority w:val="59"/>
    <w:rsid w:val="00011FB0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11FB0"/>
    <w:pPr>
      <w:spacing w:after="0" w:line="240" w:lineRule="auto"/>
      <w:ind w:left="0" w:right="0" w:firstLine="0"/>
      <w:jc w:val="left"/>
    </w:pPr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11FB0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11FB0"/>
    <w:rPr>
      <w:vertAlign w:val="superscript"/>
    </w:rPr>
  </w:style>
  <w:style w:type="paragraph" w:customStyle="1" w:styleId="yiv1375841596msonormal">
    <w:name w:val="yiv1375841596msonormal"/>
    <w:basedOn w:val="Normal"/>
    <w:rsid w:val="00011FB0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011FB0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011FB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FB0"/>
    <w:rPr>
      <w:rFonts w:ascii="Sylfaen" w:eastAsia="Sylfaen" w:hAnsi="Sylfaen" w:cs="Sylfaen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011FB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FB0"/>
    <w:rPr>
      <w:rFonts w:ascii="Sylfaen" w:eastAsia="Sylfaen" w:hAnsi="Sylfaen" w:cs="Sylfaen"/>
      <w:color w:val="000000"/>
    </w:rPr>
  </w:style>
  <w:style w:type="paragraph" w:styleId="Revision">
    <w:name w:val="Revision"/>
    <w:hidden/>
    <w:uiPriority w:val="99"/>
    <w:semiHidden/>
    <w:rsid w:val="00011FB0"/>
    <w:pPr>
      <w:spacing w:after="0" w:line="240" w:lineRule="auto"/>
    </w:pPr>
    <w:rPr>
      <w:rFonts w:ascii="Sylfaen" w:eastAsia="Sylfaen" w:hAnsi="Sylfaen" w:cs="Sylfaen"/>
      <w:color w:val="000000"/>
    </w:rPr>
  </w:style>
  <w:style w:type="character" w:styleId="Strong">
    <w:name w:val="Strong"/>
    <w:basedOn w:val="DefaultParagraphFont"/>
    <w:uiPriority w:val="22"/>
    <w:qFormat/>
    <w:rsid w:val="00770B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70591a2abcf34d8c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6EA04-7A8E-4026-9086-2214AE281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EMIS</Company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Goglichidze</dc:creator>
  <cp:keywords/>
  <dc:description/>
  <cp:lastModifiedBy>Nino Goglichidze</cp:lastModifiedBy>
  <cp:revision>2</cp:revision>
  <dcterms:created xsi:type="dcterms:W3CDTF">2023-09-12T13:06:00Z</dcterms:created>
  <dcterms:modified xsi:type="dcterms:W3CDTF">2023-09-12T13:06:00Z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dd2b3a5-926f-4111-8eea-9c5318b8762f_Enabled">
    <vt:lpwstr>true</vt:lpwstr>
  </property>
  <property fmtid="{D5CDD505-2E9C-101B-9397-08002B2CF9AE}" pid="3" name="MSIP_Label_cdd2b3a5-926f-4111-8eea-9c5318b8762f_SetDate">
    <vt:lpwstr>2023-07-18T11:11:02Z</vt:lpwstr>
  </property>
  <property fmtid="{D5CDD505-2E9C-101B-9397-08002B2CF9AE}" pid="4" name="MSIP_Label_cdd2b3a5-926f-4111-8eea-9c5318b8762f_Method">
    <vt:lpwstr>Standard</vt:lpwstr>
  </property>
  <property fmtid="{D5CDD505-2E9C-101B-9397-08002B2CF9AE}" pid="5" name="MSIP_Label_cdd2b3a5-926f-4111-8eea-9c5318b8762f_Name">
    <vt:lpwstr>defa4170-0d19-0005-0004-bc88714345d2</vt:lpwstr>
  </property>
  <property fmtid="{D5CDD505-2E9C-101B-9397-08002B2CF9AE}" pid="6" name="MSIP_Label_cdd2b3a5-926f-4111-8eea-9c5318b8762f_SiteId">
    <vt:lpwstr>61d2e93c-423d-43b4-8f23-1580c2341952</vt:lpwstr>
  </property>
  <property fmtid="{D5CDD505-2E9C-101B-9397-08002B2CF9AE}" pid="7" name="MSIP_Label_cdd2b3a5-926f-4111-8eea-9c5318b8762f_ActionId">
    <vt:lpwstr>6aabf9f7-4baa-4617-ba3a-9cfa610fe924</vt:lpwstr>
  </property>
  <property fmtid="{D5CDD505-2E9C-101B-9397-08002B2CF9AE}" pid="8" name="MSIP_Label_cdd2b3a5-926f-4111-8eea-9c5318b8762f_ContentBits">
    <vt:lpwstr>0</vt:lpwstr>
  </property>
</Properties>
</file>